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B9" w:rsidRDefault="00900432" w:rsidP="00CA7EB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67" type="#_x0000_t136" style="position:absolute;left:0;text-align:left;margin-left:8.5pt;margin-top:2.6pt;width:498.75pt;height:27.75pt;z-index:-251660288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電池の秘密を探ろう！ポイントはイオンにあり！"/>
          </v:shape>
        </w:pict>
      </w:r>
    </w:p>
    <w:p w:rsidR="00CA7EB9" w:rsidRDefault="00CA7EB9" w:rsidP="00CA7EB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CA7EB9" w:rsidRDefault="00CA7EB9" w:rsidP="00CA7EB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我々の生活に欠かすことのできない「電池」はどのようにして電気エネルギーを発生させているのだろうか？</w:t>
      </w:r>
    </w:p>
    <w:p w:rsidR="00CA7EB9" w:rsidRPr="004F0999" w:rsidRDefault="00900432" w:rsidP="00CA7EB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163" type="#_x0000_t136" style="position:absolute;left:0;text-align:left;margin-left:2.75pt;margin-top:8.15pt;width:177.25pt;height:12.55pt;z-index:-251661312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電池の原理を見てみよう！"/>
          </v:shape>
        </w:pict>
      </w:r>
    </w:p>
    <w:p w:rsidR="00CA7EB9" w:rsidRDefault="00CA7EB9" w:rsidP="00CA7EB9">
      <w:pPr>
        <w:rPr>
          <w:rFonts w:ascii="HG丸ｺﾞｼｯｸM-PRO" w:eastAsia="HG丸ｺﾞｼｯｸM-PRO"/>
        </w:rPr>
      </w:pPr>
    </w:p>
    <w:p w:rsidR="00CA7EB9" w:rsidRDefault="00CA7EB9" w:rsidP="00CA7EB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①　うすい塩酸に亜鉛板と銅板を入れ、それぞれの　　　②　亜鉛板と銅板をモーターにつなぎ、回るかどうか</w:t>
      </w:r>
    </w:p>
    <w:p w:rsidR="00CA7EB9" w:rsidRPr="00CA7EB9" w:rsidRDefault="00CA7EB9" w:rsidP="00CA7EB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  <w:r w:rsidR="00774FFD">
        <w:rPr>
          <w:rFonts w:ascii="HG丸ｺﾞｼｯｸM-PRO" w:eastAsia="HG丸ｺﾞｼｯｸM-PRO" w:hint="eastAsia"/>
        </w:rPr>
        <w:t>金属板の表面の</w:t>
      </w:r>
      <w:r>
        <w:rPr>
          <w:rFonts w:ascii="HG丸ｺﾞｼｯｸM-PRO" w:eastAsia="HG丸ｺﾞｼｯｸM-PRO" w:hint="eastAsia"/>
        </w:rPr>
        <w:t>ようすを観察する。</w:t>
      </w:r>
      <w:r w:rsidR="00774FFD">
        <w:rPr>
          <w:rFonts w:ascii="HG丸ｺﾞｼｯｸM-PRO" w:eastAsia="HG丸ｺﾞｼｯｸM-PRO" w:hint="eastAsia"/>
        </w:rPr>
        <w:t xml:space="preserve">　　　　　　　　　</w:t>
      </w:r>
      <w:r>
        <w:rPr>
          <w:rFonts w:ascii="HG丸ｺﾞｼｯｸM-PRO" w:eastAsia="HG丸ｺﾞｼｯｸM-PRO" w:hint="eastAsia"/>
        </w:rPr>
        <w:t xml:space="preserve">　を調べる。また、</w:t>
      </w:r>
      <w:r w:rsidR="00774FFD">
        <w:rPr>
          <w:rFonts w:ascii="HG丸ｺﾞｼｯｸM-PRO" w:eastAsia="HG丸ｺﾞｼｯｸM-PRO" w:hint="eastAsia"/>
        </w:rPr>
        <w:t>金属</w:t>
      </w:r>
      <w:r>
        <w:rPr>
          <w:rFonts w:ascii="HG丸ｺﾞｼｯｸM-PRO" w:eastAsia="HG丸ｺﾞｼｯｸM-PRO" w:hint="eastAsia"/>
        </w:rPr>
        <w:t>板のようすを観察する。</w:t>
      </w:r>
    </w:p>
    <w:p w:rsidR="00CA7EB9" w:rsidRDefault="00900432" w:rsidP="00CA7EB9">
      <w:pPr>
        <w:rPr>
          <w:rFonts w:ascii="HG丸ｺﾞｼｯｸM-PRO" w:eastAsia="HG丸ｺﾞｼｯｸM-PRO"/>
          <w:noProof/>
        </w:rPr>
      </w:pPr>
      <w:r>
        <w:rPr>
          <w:rFonts w:ascii="HG丸ｺﾞｼｯｸM-PRO" w:eastAsia="HG丸ｺﾞｼｯｸM-PRO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3" o:spid="_x0000_s1165" type="#_x0000_t75" style="position:absolute;left:0;text-align:left;margin-left:322.9pt;margin-top:3.75pt;width:191.1pt;height:159.1pt;z-index:-251656192;visibility:visible">
            <v:imagedata r:id="rId7" o:title="3年p" chromakey="white"/>
          </v:shape>
        </w:pict>
      </w:r>
      <w:r>
        <w:rPr>
          <w:noProof/>
        </w:rPr>
        <w:pict>
          <v:shape id="_x0000_s1177" type="#_x0000_t75" style="position:absolute;left:0;text-align:left;margin-left:53pt;margin-top:3.75pt;width:165.05pt;height:154.35pt;z-index:-251657216;mso-position-horizontal-relative:text;mso-position-vertical-relative:text">
            <v:imagedata r:id="rId8" o:title=""/>
          </v:shape>
        </w:pict>
      </w:r>
    </w:p>
    <w:p w:rsidR="00CA7EB9" w:rsidRDefault="00CA7EB9" w:rsidP="00CA7EB9">
      <w:pPr>
        <w:rPr>
          <w:rFonts w:ascii="HG丸ｺﾞｼｯｸM-PRO" w:eastAsia="HG丸ｺﾞｼｯｸM-PRO"/>
          <w:noProof/>
        </w:rPr>
      </w:pPr>
    </w:p>
    <w:p w:rsidR="00CA7EB9" w:rsidRDefault="00900432" w:rsidP="0078706D">
      <w:pPr>
        <w:ind w:firstLineChars="900" w:firstLine="1890"/>
        <w:rPr>
          <w:rFonts w:ascii="HG丸ｺﾞｼｯｸM-PRO" w:eastAsia="HG丸ｺﾞｼｯｸM-PRO"/>
          <w:noProof/>
        </w:rPr>
      </w:pPr>
      <w:r>
        <w:rPr>
          <w:noProof/>
        </w:rPr>
        <w:pict>
          <v:shape id="_x0000_s1178" type="#_x0000_t75" style="position:absolute;left:0;text-align:left;margin-left:389pt;margin-top:12.3pt;width:132.75pt;height:113.95pt;z-index:-251655168;mso-position-horizontal-relative:text;mso-position-vertical-relative:text">
            <v:imagedata r:id="rId9" o:title="" chromakey="white"/>
          </v:shape>
        </w:pict>
      </w:r>
      <w:r w:rsidR="0078706D">
        <w:rPr>
          <w:rFonts w:ascii="HG丸ｺﾞｼｯｸM-PRO" w:eastAsia="HG丸ｺﾞｼｯｸM-PRO" w:hint="eastAsia"/>
          <w:noProof/>
        </w:rPr>
        <w:t xml:space="preserve">　　　　　　　　　　　　　　　　　</w:t>
      </w:r>
      <w:r w:rsidR="002C4335" w:rsidRPr="00774FFD">
        <w:rPr>
          <w:rFonts w:ascii="HG丸ｺﾞｼｯｸM-PRO" w:eastAsia="HG丸ｺﾞｼｯｸM-PRO" w:hint="eastAsia"/>
          <w:noProof/>
        </w:rPr>
        <w:t>モーターは</w:t>
      </w:r>
      <w:r w:rsidR="002C4335">
        <w:rPr>
          <w:rFonts w:ascii="HG丸ｺﾞｼｯｸM-PRO" w:eastAsia="HG丸ｺﾞｼｯｸM-PRO" w:hint="eastAsia"/>
          <w:noProof/>
        </w:rPr>
        <w:t>回る</w:t>
      </w:r>
      <w:r w:rsidR="002C4335" w:rsidRPr="00774FFD">
        <w:rPr>
          <w:rFonts w:ascii="HG丸ｺﾞｼｯｸM-PRO" w:eastAsia="HG丸ｺﾞｼｯｸM-PRO" w:hint="eastAsia"/>
          <w:noProof/>
        </w:rPr>
        <w:t>？</w:t>
      </w:r>
    </w:p>
    <w:p w:rsidR="00CA7EB9" w:rsidRPr="0078706D" w:rsidRDefault="00CA7EB9" w:rsidP="00CA7EB9">
      <w:pPr>
        <w:ind w:firstLineChars="400" w:firstLine="840"/>
        <w:rPr>
          <w:rFonts w:ascii="HG丸ｺﾞｼｯｸM-PRO" w:eastAsia="HG丸ｺﾞｼｯｸM-PRO"/>
          <w:noProof/>
        </w:rPr>
      </w:pPr>
    </w:p>
    <w:p w:rsidR="00CA7EB9" w:rsidRDefault="0078706D" w:rsidP="00CA7EB9">
      <w:pPr>
        <w:rPr>
          <w:rFonts w:ascii="HG丸ｺﾞｼｯｸM-PRO" w:eastAsia="HG丸ｺﾞｼｯｸM-PRO"/>
          <w:noProof/>
        </w:rPr>
      </w:pPr>
      <w:r>
        <w:rPr>
          <w:rFonts w:ascii="HG丸ｺﾞｼｯｸM-PRO" w:eastAsia="HG丸ｺﾞｼｯｸM-PRO" w:hint="eastAsia"/>
          <w:noProof/>
        </w:rPr>
        <w:t xml:space="preserve">　　　　　　　　　　　　　　　　　　　　　　　　Ａ．</w:t>
      </w:r>
    </w:p>
    <w:p w:rsidR="00CA7EB9" w:rsidRDefault="00CA7EB9" w:rsidP="00CA7EB9">
      <w:pPr>
        <w:rPr>
          <w:rFonts w:ascii="HG丸ｺﾞｼｯｸM-PRO" w:eastAsia="HG丸ｺﾞｼｯｸM-PRO"/>
          <w:noProof/>
        </w:rPr>
      </w:pPr>
    </w:p>
    <w:p w:rsidR="00CA7EB9" w:rsidRDefault="00CA7EB9" w:rsidP="00CA7EB9">
      <w:pPr>
        <w:rPr>
          <w:rFonts w:ascii="HG丸ｺﾞｼｯｸM-PRO" w:eastAsia="HG丸ｺﾞｼｯｸM-PRO"/>
          <w:noProof/>
        </w:rPr>
      </w:pPr>
    </w:p>
    <w:p w:rsidR="00CA7EB9" w:rsidRDefault="00CA7EB9" w:rsidP="00CA7EB9">
      <w:pPr>
        <w:rPr>
          <w:rFonts w:ascii="HG丸ｺﾞｼｯｸM-PRO" w:eastAsia="HG丸ｺﾞｼｯｸM-PRO"/>
          <w:noProof/>
        </w:rPr>
      </w:pPr>
    </w:p>
    <w:p w:rsidR="00CA7EB9" w:rsidRDefault="00CA7EB9" w:rsidP="00CA7EB9">
      <w:pPr>
        <w:rPr>
          <w:rFonts w:ascii="HG丸ｺﾞｼｯｸM-PRO" w:eastAsia="HG丸ｺﾞｼｯｸM-PRO"/>
          <w:noProof/>
        </w:rPr>
      </w:pPr>
    </w:p>
    <w:p w:rsidR="00774FFD" w:rsidRDefault="00774FFD" w:rsidP="00CA7EB9">
      <w:pPr>
        <w:rPr>
          <w:rFonts w:ascii="HG丸ｺﾞｼｯｸM-PRO" w:eastAsia="HG丸ｺﾞｼｯｸM-PRO"/>
          <w:noProof/>
        </w:rPr>
      </w:pPr>
    </w:p>
    <w:p w:rsidR="00774FFD" w:rsidRDefault="00774FFD" w:rsidP="00CA7EB9">
      <w:pPr>
        <w:rPr>
          <w:rFonts w:ascii="HG丸ｺﾞｼｯｸM-PRO" w:eastAsia="HG丸ｺﾞｼｯｸM-PRO"/>
          <w:noProof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83"/>
        <w:gridCol w:w="2539"/>
        <w:gridCol w:w="2540"/>
      </w:tblGrid>
      <w:tr w:rsidR="00CC7205" w:rsidRPr="00CC7205" w:rsidTr="00CC7205">
        <w:tc>
          <w:tcPr>
            <w:tcW w:w="2551" w:type="dxa"/>
          </w:tcPr>
          <w:p w:rsidR="002C4335" w:rsidRPr="00CC7205" w:rsidRDefault="002C4335" w:rsidP="002C4335">
            <w:pPr>
              <w:rPr>
                <w:rFonts w:ascii="HG丸ｺﾞｼｯｸM-PRO" w:eastAsia="HG丸ｺﾞｼｯｸM-PRO"/>
                <w:noProof/>
              </w:rPr>
            </w:pPr>
            <w:r w:rsidRPr="00CC7205">
              <w:rPr>
                <w:rFonts w:ascii="HG丸ｺﾞｼｯｸM-PRO" w:eastAsia="HG丸ｺﾞｼｯｸM-PRO" w:hint="eastAsia"/>
                <w:noProof/>
              </w:rPr>
              <w:t>亜鉛板</w:t>
            </w:r>
            <w:r w:rsidR="0078706D">
              <w:rPr>
                <w:rFonts w:ascii="HG丸ｺﾞｼｯｸM-PRO" w:eastAsia="HG丸ｺﾞｼｯｸM-PRO" w:hint="eastAsia"/>
                <w:noProof/>
              </w:rPr>
              <w:t>のようす</w:t>
            </w:r>
          </w:p>
          <w:p w:rsidR="009B64C0" w:rsidRPr="00CC7205" w:rsidRDefault="009B64C0" w:rsidP="002C4335">
            <w:pPr>
              <w:rPr>
                <w:rFonts w:ascii="HG丸ｺﾞｼｯｸM-PRO" w:eastAsia="HG丸ｺﾞｼｯｸM-PRO"/>
                <w:noProof/>
              </w:rPr>
            </w:pPr>
          </w:p>
          <w:p w:rsidR="009B64C0" w:rsidRPr="00CC7205" w:rsidRDefault="009B64C0" w:rsidP="002C4335">
            <w:pPr>
              <w:rPr>
                <w:rFonts w:ascii="HG丸ｺﾞｼｯｸM-PRO" w:eastAsia="HG丸ｺﾞｼｯｸM-PRO"/>
                <w:noProof/>
              </w:rPr>
            </w:pPr>
          </w:p>
          <w:p w:rsidR="009B64C0" w:rsidRPr="00CC7205" w:rsidRDefault="009B64C0" w:rsidP="002C4335">
            <w:pPr>
              <w:rPr>
                <w:rFonts w:ascii="HG丸ｺﾞｼｯｸM-PRO" w:eastAsia="HG丸ｺﾞｼｯｸM-PRO"/>
                <w:noProof/>
              </w:rPr>
            </w:pPr>
          </w:p>
        </w:tc>
        <w:tc>
          <w:tcPr>
            <w:tcW w:w="2552" w:type="dxa"/>
          </w:tcPr>
          <w:p w:rsidR="002C4335" w:rsidRPr="00CC7205" w:rsidRDefault="002C4335" w:rsidP="002C4335">
            <w:pPr>
              <w:rPr>
                <w:rFonts w:ascii="HG丸ｺﾞｼｯｸM-PRO" w:eastAsia="HG丸ｺﾞｼｯｸM-PRO"/>
                <w:noProof/>
              </w:rPr>
            </w:pPr>
            <w:r w:rsidRPr="00CC7205">
              <w:rPr>
                <w:rFonts w:ascii="HG丸ｺﾞｼｯｸM-PRO" w:eastAsia="HG丸ｺﾞｼｯｸM-PRO" w:hint="eastAsia"/>
                <w:noProof/>
              </w:rPr>
              <w:t>銅板</w:t>
            </w:r>
            <w:r w:rsidR="0078706D">
              <w:rPr>
                <w:rFonts w:ascii="HG丸ｺﾞｼｯｸM-PRO" w:eastAsia="HG丸ｺﾞｼｯｸM-PRO" w:hint="eastAsia"/>
                <w:noProof/>
              </w:rPr>
              <w:t>のようす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C4335" w:rsidRPr="00CC7205" w:rsidRDefault="002C4335" w:rsidP="002C4335">
            <w:pPr>
              <w:rPr>
                <w:rFonts w:ascii="HG丸ｺﾞｼｯｸM-PRO" w:eastAsia="HG丸ｺﾞｼｯｸM-PRO"/>
                <w:noProof/>
              </w:rPr>
            </w:pPr>
          </w:p>
        </w:tc>
        <w:tc>
          <w:tcPr>
            <w:tcW w:w="2539" w:type="dxa"/>
          </w:tcPr>
          <w:p w:rsidR="002C4335" w:rsidRPr="00CC7205" w:rsidRDefault="002C4335" w:rsidP="002C4335">
            <w:pPr>
              <w:rPr>
                <w:rFonts w:ascii="HG丸ｺﾞｼｯｸM-PRO" w:eastAsia="HG丸ｺﾞｼｯｸM-PRO"/>
                <w:noProof/>
              </w:rPr>
            </w:pPr>
            <w:r w:rsidRPr="00CC7205">
              <w:rPr>
                <w:rFonts w:ascii="HG丸ｺﾞｼｯｸM-PRO" w:eastAsia="HG丸ｺﾞｼｯｸM-PRO" w:hint="eastAsia"/>
                <w:noProof/>
              </w:rPr>
              <w:t>亜鉛板</w:t>
            </w:r>
            <w:r w:rsidR="0078706D">
              <w:rPr>
                <w:rFonts w:ascii="HG丸ｺﾞｼｯｸM-PRO" w:eastAsia="HG丸ｺﾞｼｯｸM-PRO" w:hint="eastAsia"/>
                <w:noProof/>
              </w:rPr>
              <w:t>のようす</w:t>
            </w:r>
          </w:p>
        </w:tc>
        <w:tc>
          <w:tcPr>
            <w:tcW w:w="2540" w:type="dxa"/>
          </w:tcPr>
          <w:p w:rsidR="002C4335" w:rsidRPr="00CC7205" w:rsidRDefault="0078706D" w:rsidP="002C4335">
            <w:pPr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>銅板のようす</w:t>
            </w:r>
          </w:p>
          <w:p w:rsidR="002C4335" w:rsidRPr="00CC7205" w:rsidRDefault="002C4335" w:rsidP="002C4335">
            <w:pPr>
              <w:rPr>
                <w:rFonts w:ascii="HG丸ｺﾞｼｯｸM-PRO" w:eastAsia="HG丸ｺﾞｼｯｸM-PRO"/>
                <w:noProof/>
              </w:rPr>
            </w:pPr>
          </w:p>
          <w:p w:rsidR="002C4335" w:rsidRPr="00CC7205" w:rsidRDefault="002C4335" w:rsidP="002C4335">
            <w:pPr>
              <w:rPr>
                <w:rFonts w:ascii="HG丸ｺﾞｼｯｸM-PRO" w:eastAsia="HG丸ｺﾞｼｯｸM-PRO"/>
                <w:noProof/>
              </w:rPr>
            </w:pPr>
          </w:p>
        </w:tc>
      </w:tr>
    </w:tbl>
    <w:p w:rsidR="00774FFD" w:rsidRDefault="00774FFD" w:rsidP="00CA7EB9">
      <w:pPr>
        <w:rPr>
          <w:rFonts w:ascii="HG丸ｺﾞｼｯｸM-PRO" w:eastAsia="HG丸ｺﾞｼｯｸM-PRO"/>
          <w:noProof/>
        </w:rPr>
      </w:pPr>
    </w:p>
    <w:p w:rsidR="00A27EF2" w:rsidRDefault="002C4335" w:rsidP="002C4335">
      <w:pPr>
        <w:rPr>
          <w:rFonts w:ascii="HG丸ｺﾞｼｯｸM-PRO" w:eastAsia="HG丸ｺﾞｼｯｸM-PRO"/>
          <w:noProof/>
        </w:rPr>
      </w:pPr>
      <w:r>
        <w:rPr>
          <w:rFonts w:ascii="HG丸ｺﾞｼｯｸM-PRO" w:eastAsia="HG丸ｺﾞｼｯｸM-PRO" w:hint="eastAsia"/>
          <w:noProof/>
        </w:rPr>
        <w:t>③　亜鉛板をマグネシウムリボンに変えて、</w:t>
      </w:r>
      <w:r w:rsidR="00A27EF2">
        <w:rPr>
          <w:rFonts w:ascii="HG丸ｺﾞｼｯｸM-PRO" w:eastAsia="HG丸ｺﾞｼｯｸM-PRO" w:hint="eastAsia"/>
          <w:noProof/>
        </w:rPr>
        <w:t xml:space="preserve">　　④　</w:t>
      </w:r>
      <w:r w:rsidR="00900432">
        <w:rPr>
          <w:rFonts w:ascii="HG丸ｺﾞｼｯｸM-PRO" w:eastAsia="HG丸ｺﾞｼｯｸM-PRO" w:hint="eastAsia"/>
          <w:noProof/>
        </w:rPr>
        <w:t>②と同じ実験を同じ金属板</w:t>
      </w:r>
      <w:r w:rsidR="00A27EF2">
        <w:rPr>
          <w:rFonts w:ascii="HG丸ｺﾞｼｯｸM-PRO" w:eastAsia="HG丸ｺﾞｼｯｸM-PRO" w:hint="eastAsia"/>
          <w:noProof/>
        </w:rPr>
        <w:t xml:space="preserve">　　⑤　</w:t>
      </w:r>
      <w:r w:rsidR="00900432">
        <w:rPr>
          <w:rFonts w:ascii="HG丸ｺﾞｼｯｸM-PRO" w:eastAsia="HG丸ｺﾞｼｯｸM-PRO" w:hint="eastAsia"/>
          <w:noProof/>
        </w:rPr>
        <w:t>②と</w:t>
      </w:r>
      <w:r w:rsidR="00A27EF2">
        <w:rPr>
          <w:rFonts w:ascii="HG丸ｺﾞｼｯｸM-PRO" w:eastAsia="HG丸ｺﾞｼｯｸM-PRO" w:hint="eastAsia"/>
          <w:noProof/>
        </w:rPr>
        <w:t>同じ実験を砂糖水で</w:t>
      </w:r>
    </w:p>
    <w:p w:rsidR="00A27EF2" w:rsidRDefault="002C4335" w:rsidP="00A27EF2">
      <w:pPr>
        <w:ind w:firstLineChars="200" w:firstLine="420"/>
        <w:rPr>
          <w:rFonts w:ascii="HG丸ｺﾞｼｯｸM-PRO" w:eastAsia="HG丸ｺﾞｼｯｸM-PRO"/>
          <w:noProof/>
        </w:rPr>
      </w:pPr>
      <w:r>
        <w:rPr>
          <w:rFonts w:ascii="HG丸ｺﾞｼｯｸM-PRO" w:eastAsia="HG丸ｺﾞｼｯｸM-PRO" w:hint="eastAsia"/>
          <w:noProof/>
        </w:rPr>
        <w:t>モーターにつなぎ、回転のようすとマ</w:t>
      </w:r>
      <w:r w:rsidR="00A27EF2">
        <w:rPr>
          <w:rFonts w:ascii="HG丸ｺﾞｼｯｸM-PRO" w:eastAsia="HG丸ｺﾞｼｯｸM-PRO" w:hint="eastAsia"/>
          <w:noProof/>
        </w:rPr>
        <w:t xml:space="preserve">　　　　　</w:t>
      </w:r>
      <w:r w:rsidR="00900432">
        <w:rPr>
          <w:rFonts w:ascii="HG丸ｺﾞｼｯｸM-PRO" w:eastAsia="HG丸ｺﾞｼｯｸM-PRO" w:hint="eastAsia"/>
          <w:noProof/>
        </w:rPr>
        <w:t>で</w:t>
      </w:r>
      <w:r w:rsidR="00A27EF2">
        <w:rPr>
          <w:rFonts w:ascii="HG丸ｺﾞｼｯｸM-PRO" w:eastAsia="HG丸ｺﾞｼｯｸM-PRO" w:hint="eastAsia"/>
          <w:noProof/>
        </w:rPr>
        <w:t>やってみるとどうなる？　　　　やってみるとどうなる？</w:t>
      </w:r>
    </w:p>
    <w:p w:rsidR="002C4335" w:rsidRDefault="00900432" w:rsidP="00A27EF2">
      <w:pPr>
        <w:ind w:firstLineChars="200" w:firstLine="420"/>
        <w:rPr>
          <w:rFonts w:ascii="HG丸ｺﾞｼｯｸM-PRO" w:eastAsia="HG丸ｺﾞｼｯｸM-PRO"/>
          <w:noProof/>
        </w:rPr>
      </w:pPr>
      <w:r>
        <w:rPr>
          <w:noProof/>
        </w:rPr>
        <w:pict>
          <v:shape id="_x0000_s1174" type="#_x0000_t75" style="position:absolute;left:0;text-align:left;margin-left:47.75pt;margin-top:12pt;width:136.15pt;height:117.25pt;z-index:-251658240">
            <v:imagedata r:id="rId10" o:title=""/>
          </v:shape>
        </w:pict>
      </w:r>
      <w:r w:rsidR="002C4335">
        <w:rPr>
          <w:rFonts w:ascii="HG丸ｺﾞｼｯｸM-PRO" w:eastAsia="HG丸ｺﾞｼｯｸM-PRO" w:hint="eastAsia"/>
          <w:noProof/>
        </w:rPr>
        <w:t>グネシウムリボンのようすを観察する。</w:t>
      </w:r>
    </w:p>
    <w:p w:rsidR="002C4335" w:rsidRDefault="00900432" w:rsidP="002C4335">
      <w:pPr>
        <w:ind w:firstLineChars="200" w:firstLine="420"/>
        <w:rPr>
          <w:rFonts w:ascii="HG丸ｺﾞｼｯｸM-PRO" w:eastAsia="HG丸ｺﾞｼｯｸM-PRO"/>
          <w:noProof/>
        </w:rPr>
      </w:pPr>
      <w:r>
        <w:rPr>
          <w:noProof/>
        </w:rPr>
        <w:pict>
          <v:shape id="_x0000_s1173" type="#_x0000_t75" style="position:absolute;left:0;text-align:left;margin-left:398.25pt;margin-top:.7pt;width:132.55pt;height:113.4pt;z-index:-251659264">
            <v:imagedata r:id="rId11" o:title=""/>
          </v:shape>
        </w:pict>
      </w:r>
      <w:r>
        <w:rPr>
          <w:noProof/>
        </w:rPr>
        <w:pict>
          <v:shape id="_x0000_s1175" type="#_x0000_t75" style="position:absolute;left:0;text-align:left;margin-left:219.95pt;margin-top:.75pt;width:167.55pt;height:117.1pt;z-index:251654144">
            <v:imagedata r:id="rId12" o:title=""/>
          </v:shape>
        </w:pict>
      </w:r>
    </w:p>
    <w:p w:rsidR="002C4335" w:rsidRDefault="002C4335" w:rsidP="002C4335">
      <w:pPr>
        <w:rPr>
          <w:rFonts w:ascii="HG丸ｺﾞｼｯｸM-PRO" w:eastAsia="HG丸ｺﾞｼｯｸM-PRO"/>
          <w:noProof/>
        </w:rPr>
      </w:pPr>
    </w:p>
    <w:p w:rsidR="002C4335" w:rsidRDefault="002C4335" w:rsidP="002C4335">
      <w:pPr>
        <w:rPr>
          <w:rFonts w:ascii="HG丸ｺﾞｼｯｸM-PRO" w:eastAsia="HG丸ｺﾞｼｯｸM-PRO"/>
          <w:noProof/>
        </w:rPr>
      </w:pPr>
    </w:p>
    <w:p w:rsidR="002C4335" w:rsidRDefault="002C4335" w:rsidP="002C4335">
      <w:pPr>
        <w:rPr>
          <w:rFonts w:ascii="HG丸ｺﾞｼｯｸM-PRO" w:eastAsia="HG丸ｺﾞｼｯｸM-PRO"/>
          <w:noProof/>
        </w:rPr>
      </w:pPr>
    </w:p>
    <w:p w:rsidR="00A27EF2" w:rsidRDefault="00A27EF2" w:rsidP="002C4335">
      <w:pPr>
        <w:rPr>
          <w:rFonts w:ascii="HG丸ｺﾞｼｯｸM-PRO" w:eastAsia="HG丸ｺﾞｼｯｸM-PRO"/>
          <w:noProof/>
        </w:rPr>
      </w:pPr>
    </w:p>
    <w:p w:rsidR="00A27EF2" w:rsidRDefault="00A27EF2" w:rsidP="002C4335">
      <w:pPr>
        <w:rPr>
          <w:rFonts w:ascii="HG丸ｺﾞｼｯｸM-PRO" w:eastAsia="HG丸ｺﾞｼｯｸM-PRO"/>
          <w:noProof/>
        </w:rPr>
      </w:pPr>
    </w:p>
    <w:p w:rsidR="00A27EF2" w:rsidRDefault="00A27EF2" w:rsidP="002C4335">
      <w:pPr>
        <w:rPr>
          <w:rFonts w:ascii="HG丸ｺﾞｼｯｸM-PRO" w:eastAsia="HG丸ｺﾞｼｯｸM-PRO"/>
          <w:noProof/>
        </w:rPr>
      </w:pPr>
    </w:p>
    <w:p w:rsidR="00A27EF2" w:rsidRDefault="00A27EF2" w:rsidP="00AE066C">
      <w:pPr>
        <w:rPr>
          <w:rFonts w:ascii="HG丸ｺﾞｼｯｸM-PRO" w:eastAsia="HG丸ｺﾞｼｯｸM-PRO"/>
          <w:noProof/>
        </w:rPr>
      </w:pPr>
    </w:p>
    <w:p w:rsidR="00CA7EB9" w:rsidRPr="00A27EF2" w:rsidRDefault="00774FFD" w:rsidP="00AE066C">
      <w:pPr>
        <w:rPr>
          <w:rFonts w:ascii="HG丸ｺﾞｼｯｸM-PRO" w:eastAsia="HG丸ｺﾞｼｯｸM-PRO"/>
          <w:noProof/>
        </w:rPr>
      </w:pPr>
      <w:r w:rsidRPr="00065456">
        <w:rPr>
          <w:rFonts w:ascii="HG丸ｺﾞｼｯｸM-PRO" w:eastAsia="HG丸ｺﾞｼｯｸM-PRO" w:hint="eastAsia"/>
          <w:color w:val="000000"/>
          <w:szCs w:val="21"/>
        </w:rPr>
        <w:t>わかったこと・考察</w:t>
      </w:r>
    </w:p>
    <w:p w:rsidR="00774FFD" w:rsidRPr="00065456" w:rsidRDefault="00774FFD" w:rsidP="00AE066C">
      <w:pPr>
        <w:rPr>
          <w:rFonts w:ascii="HG丸ｺﾞｼｯｸM-PRO" w:eastAsia="HG丸ｺﾞｼｯｸM-PRO"/>
          <w:color w:val="000000"/>
          <w:szCs w:val="21"/>
        </w:rPr>
      </w:pPr>
    </w:p>
    <w:p w:rsidR="00774FFD" w:rsidRPr="00065456" w:rsidRDefault="00774FFD" w:rsidP="00AE066C">
      <w:pPr>
        <w:rPr>
          <w:rFonts w:ascii="HG丸ｺﾞｼｯｸM-PRO" w:eastAsia="HG丸ｺﾞｼｯｸM-PRO"/>
          <w:color w:val="000000"/>
          <w:szCs w:val="21"/>
        </w:rPr>
      </w:pPr>
    </w:p>
    <w:p w:rsidR="00774FFD" w:rsidRPr="00065456" w:rsidRDefault="00774FFD" w:rsidP="00AE066C">
      <w:pPr>
        <w:rPr>
          <w:rFonts w:ascii="HG丸ｺﾞｼｯｸM-PRO" w:eastAsia="HG丸ｺﾞｼｯｸM-PRO"/>
          <w:color w:val="000000"/>
          <w:szCs w:val="21"/>
        </w:rPr>
      </w:pPr>
    </w:p>
    <w:p w:rsidR="00774FFD" w:rsidRPr="00065456" w:rsidRDefault="00774FFD" w:rsidP="00AE066C">
      <w:pPr>
        <w:rPr>
          <w:rFonts w:ascii="HG丸ｺﾞｼｯｸM-PRO" w:eastAsia="HG丸ｺﾞｼｯｸM-PRO"/>
          <w:color w:val="000000"/>
          <w:szCs w:val="21"/>
        </w:rPr>
      </w:pPr>
    </w:p>
    <w:p w:rsidR="00774FFD" w:rsidRPr="00065456" w:rsidRDefault="00774FFD" w:rsidP="00AE066C">
      <w:pPr>
        <w:rPr>
          <w:rFonts w:ascii="HG丸ｺﾞｼｯｸM-PRO" w:eastAsia="HG丸ｺﾞｼｯｸM-PRO"/>
          <w:color w:val="000000"/>
          <w:szCs w:val="21"/>
        </w:rPr>
      </w:pPr>
    </w:p>
    <w:p w:rsidR="00774FFD" w:rsidRPr="00065456" w:rsidRDefault="00774FFD" w:rsidP="00AE066C">
      <w:pPr>
        <w:rPr>
          <w:rFonts w:ascii="HG丸ｺﾞｼｯｸM-PRO" w:eastAsia="HG丸ｺﾞｼｯｸM-PRO"/>
          <w:color w:val="000000"/>
          <w:szCs w:val="21"/>
        </w:rPr>
      </w:pPr>
    </w:p>
    <w:p w:rsidR="00774FFD" w:rsidRPr="00065456" w:rsidRDefault="00774FFD" w:rsidP="00AE066C">
      <w:pPr>
        <w:rPr>
          <w:rFonts w:ascii="HG丸ｺﾞｼｯｸM-PRO" w:eastAsia="HG丸ｺﾞｼｯｸM-PRO"/>
          <w:color w:val="000000"/>
          <w:szCs w:val="21"/>
        </w:rPr>
      </w:pPr>
    </w:p>
    <w:p w:rsidR="0078706D" w:rsidRPr="00065456" w:rsidRDefault="0078706D" w:rsidP="00AE066C">
      <w:pPr>
        <w:rPr>
          <w:rFonts w:ascii="HG丸ｺﾞｼｯｸM-PRO" w:eastAsia="HG丸ｺﾞｼｯｸM-PRO"/>
          <w:color w:val="000000"/>
          <w:szCs w:val="21"/>
        </w:rPr>
      </w:pPr>
    </w:p>
    <w:p w:rsidR="0078706D" w:rsidRPr="00065456" w:rsidRDefault="0078706D" w:rsidP="00AE066C">
      <w:pPr>
        <w:rPr>
          <w:rFonts w:ascii="HG丸ｺﾞｼｯｸM-PRO" w:eastAsia="HG丸ｺﾞｼｯｸM-PRO"/>
          <w:color w:val="000000"/>
          <w:szCs w:val="21"/>
        </w:rPr>
      </w:pPr>
    </w:p>
    <w:p w:rsidR="00CA7EB9" w:rsidRPr="00065456" w:rsidRDefault="00A27EF2" w:rsidP="00AE066C">
      <w:pPr>
        <w:rPr>
          <w:rFonts w:ascii="HG丸ｺﾞｼｯｸM-PRO" w:eastAsia="HG丸ｺﾞｼｯｸM-PRO"/>
          <w:color w:val="000000"/>
          <w:szCs w:val="21"/>
        </w:rPr>
      </w:pPr>
      <w:r w:rsidRPr="00065456">
        <w:rPr>
          <w:rFonts w:ascii="HG丸ｺﾞｼｯｸM-PRO" w:eastAsia="HG丸ｺﾞｼｯｸM-PRO" w:hint="eastAsia"/>
          <w:color w:val="000000"/>
          <w:szCs w:val="21"/>
        </w:rPr>
        <w:t>まとめ</w:t>
      </w:r>
    </w:p>
    <w:p w:rsidR="00A27EF2" w:rsidRPr="00065456" w:rsidRDefault="00774FFD" w:rsidP="00A27EF2">
      <w:pPr>
        <w:ind w:leftChars="100" w:left="210" w:firstLineChars="100" w:firstLine="210"/>
        <w:rPr>
          <w:rFonts w:ascii="HG丸ｺﾞｼｯｸM-PRO" w:eastAsia="HG丸ｺﾞｼｯｸM-PRO"/>
          <w:color w:val="000000"/>
          <w:szCs w:val="21"/>
        </w:rPr>
      </w:pPr>
      <w:r w:rsidRPr="00065456">
        <w:rPr>
          <w:rFonts w:ascii="HG丸ｺﾞｼｯｸM-PRO" w:eastAsia="HG丸ｺﾞｼｯｸM-PRO" w:hint="eastAsia"/>
          <w:color w:val="000000"/>
          <w:szCs w:val="21"/>
        </w:rPr>
        <w:t>今回の実験のように、物質の</w:t>
      </w:r>
      <w:r w:rsidR="00A27EF2" w:rsidRPr="00065456">
        <w:rPr>
          <w:rFonts w:ascii="HG丸ｺﾞｼｯｸM-PRO" w:eastAsia="HG丸ｺﾞｼｯｸM-PRO" w:hint="eastAsia"/>
          <w:color w:val="000000"/>
          <w:szCs w:val="21"/>
        </w:rPr>
        <w:t>（</w:t>
      </w:r>
      <w:r w:rsidR="00A27EF2" w:rsidRPr="00900432">
        <w:rPr>
          <w:rFonts w:ascii="HG丸ｺﾞｼｯｸM-PRO" w:eastAsia="HG丸ｺﾞｼｯｸM-PRO" w:hint="eastAsia"/>
          <w:color w:val="FB05BB"/>
          <w:szCs w:val="21"/>
        </w:rPr>
        <w:t xml:space="preserve">　　</w:t>
      </w:r>
      <w:r w:rsidR="00900432" w:rsidRPr="00900432">
        <w:rPr>
          <w:rFonts w:ascii="HG丸ｺﾞｼｯｸM-PRO" w:eastAsia="HG丸ｺﾞｼｯｸM-PRO" w:hint="eastAsia"/>
          <w:color w:val="FFFFFF" w:themeColor="background1"/>
          <w:szCs w:val="21"/>
        </w:rPr>
        <w:t xml:space="preserve">　</w:t>
      </w:r>
      <w:r w:rsidRPr="00900432">
        <w:rPr>
          <w:rFonts w:ascii="HG丸ｺﾞｼｯｸM-PRO" w:eastAsia="HG丸ｺﾞｼｯｸM-PRO" w:hint="eastAsia"/>
          <w:color w:val="FFFFFF" w:themeColor="background1"/>
          <w:szCs w:val="21"/>
        </w:rPr>
        <w:t>化学</w:t>
      </w:r>
      <w:r w:rsidR="00900432" w:rsidRPr="00900432">
        <w:rPr>
          <w:rFonts w:ascii="HG丸ｺﾞｼｯｸM-PRO" w:eastAsia="HG丸ｺﾞｼｯｸM-PRO" w:hint="eastAsia"/>
          <w:color w:val="FFFFFF" w:themeColor="background1"/>
          <w:szCs w:val="21"/>
        </w:rPr>
        <w:t xml:space="preserve">　</w:t>
      </w:r>
      <w:r w:rsidR="00900432">
        <w:rPr>
          <w:rFonts w:ascii="HG丸ｺﾞｼｯｸM-PRO" w:eastAsia="HG丸ｺﾞｼｯｸM-PRO" w:hint="eastAsia"/>
          <w:color w:val="FB05BB"/>
          <w:szCs w:val="21"/>
        </w:rPr>
        <w:t xml:space="preserve">　</w:t>
      </w:r>
      <w:r w:rsidRPr="00900432">
        <w:rPr>
          <w:rFonts w:ascii="HG丸ｺﾞｼｯｸM-PRO" w:eastAsia="HG丸ｺﾞｼｯｸM-PRO" w:hint="eastAsia"/>
          <w:color w:val="000000" w:themeColor="text1"/>
          <w:szCs w:val="21"/>
        </w:rPr>
        <w:t>エネルギー</w:t>
      </w:r>
      <w:r w:rsidR="00A27EF2" w:rsidRPr="00900432">
        <w:rPr>
          <w:rFonts w:ascii="HG丸ｺﾞｼｯｸM-PRO" w:eastAsia="HG丸ｺﾞｼｯｸM-PRO" w:hint="eastAsia"/>
          <w:color w:val="000000" w:themeColor="text1"/>
          <w:szCs w:val="21"/>
        </w:rPr>
        <w:t>）</w:t>
      </w:r>
      <w:r w:rsidRPr="00900432">
        <w:rPr>
          <w:rFonts w:ascii="HG丸ｺﾞｼｯｸM-PRO" w:eastAsia="HG丸ｺﾞｼｯｸM-PRO" w:hint="eastAsia"/>
          <w:color w:val="000000" w:themeColor="text1"/>
          <w:szCs w:val="21"/>
        </w:rPr>
        <w:t>を</w:t>
      </w:r>
      <w:r w:rsidR="00900432" w:rsidRPr="00900432">
        <w:rPr>
          <w:rFonts w:ascii="HG丸ｺﾞｼｯｸM-PRO" w:eastAsia="HG丸ｺﾞｼｯｸM-PRO" w:hint="eastAsia"/>
          <w:color w:val="000000" w:themeColor="text1"/>
          <w:szCs w:val="21"/>
        </w:rPr>
        <w:t>（</w:t>
      </w:r>
      <w:r w:rsidR="00900432">
        <w:rPr>
          <w:rFonts w:ascii="HG丸ｺﾞｼｯｸM-PRO" w:eastAsia="HG丸ｺﾞｼｯｸM-PRO" w:hint="eastAsia"/>
          <w:color w:val="FB05BB"/>
          <w:szCs w:val="21"/>
        </w:rPr>
        <w:t xml:space="preserve">　　　</w:t>
      </w:r>
      <w:r w:rsidRPr="00900432">
        <w:rPr>
          <w:rFonts w:ascii="HG丸ｺﾞｼｯｸM-PRO" w:eastAsia="HG丸ｺﾞｼｯｸM-PRO" w:hint="eastAsia"/>
          <w:color w:val="FFFFFF" w:themeColor="background1"/>
          <w:szCs w:val="21"/>
        </w:rPr>
        <w:t>電気</w:t>
      </w:r>
      <w:r w:rsidR="00900432" w:rsidRPr="00900432">
        <w:rPr>
          <w:rFonts w:ascii="HG丸ｺﾞｼｯｸM-PRO" w:eastAsia="HG丸ｺﾞｼｯｸM-PRO" w:hint="eastAsia"/>
          <w:color w:val="FFFFFF" w:themeColor="background1"/>
          <w:szCs w:val="21"/>
        </w:rPr>
        <w:t xml:space="preserve">　</w:t>
      </w:r>
      <w:r w:rsidR="00900432">
        <w:rPr>
          <w:rFonts w:ascii="HG丸ｺﾞｼｯｸM-PRO" w:eastAsia="HG丸ｺﾞｼｯｸM-PRO" w:hint="eastAsia"/>
          <w:color w:val="FB05BB"/>
          <w:szCs w:val="21"/>
        </w:rPr>
        <w:t xml:space="preserve">　</w:t>
      </w:r>
      <w:r w:rsidRPr="00900432">
        <w:rPr>
          <w:rFonts w:ascii="HG丸ｺﾞｼｯｸM-PRO" w:eastAsia="HG丸ｺﾞｼｯｸM-PRO" w:hint="eastAsia"/>
          <w:color w:val="000000" w:themeColor="text1"/>
          <w:szCs w:val="21"/>
        </w:rPr>
        <w:t>エネルギー</w:t>
      </w:r>
      <w:r w:rsidR="00A27EF2" w:rsidRPr="00900432">
        <w:rPr>
          <w:rFonts w:ascii="HG丸ｺﾞｼｯｸM-PRO" w:eastAsia="HG丸ｺﾞｼｯｸM-PRO" w:hint="eastAsia"/>
          <w:color w:val="000000" w:themeColor="text1"/>
          <w:szCs w:val="21"/>
        </w:rPr>
        <w:t>）</w:t>
      </w:r>
      <w:r w:rsidRPr="00065456">
        <w:rPr>
          <w:rFonts w:ascii="HG丸ｺﾞｼｯｸM-PRO" w:eastAsia="HG丸ｺﾞｼｯｸM-PRO" w:hint="eastAsia"/>
          <w:color w:val="000000"/>
          <w:szCs w:val="21"/>
        </w:rPr>
        <w:t>として</w:t>
      </w:r>
    </w:p>
    <w:p w:rsidR="00CA7EB9" w:rsidRPr="00065456" w:rsidRDefault="00774FFD" w:rsidP="00A27EF2">
      <w:pPr>
        <w:ind w:leftChars="100" w:left="210" w:firstLineChars="100" w:firstLine="210"/>
        <w:rPr>
          <w:rFonts w:ascii="HG丸ｺﾞｼｯｸM-PRO" w:eastAsia="HG丸ｺﾞｼｯｸM-PRO"/>
          <w:color w:val="000000"/>
          <w:szCs w:val="21"/>
        </w:rPr>
      </w:pPr>
      <w:r w:rsidRPr="00065456">
        <w:rPr>
          <w:rFonts w:ascii="HG丸ｺﾞｼｯｸM-PRO" w:eastAsia="HG丸ｺﾞｼｯｸM-PRO" w:hint="eastAsia"/>
          <w:color w:val="000000"/>
          <w:szCs w:val="21"/>
        </w:rPr>
        <w:t>取り出す装置のことを（</w:t>
      </w:r>
      <w:r w:rsidR="00A27EF2" w:rsidRPr="00065456">
        <w:rPr>
          <w:rFonts w:ascii="HG丸ｺﾞｼｯｸM-PRO" w:eastAsia="HG丸ｺﾞｼｯｸM-PRO" w:hint="eastAsia"/>
          <w:color w:val="000000"/>
          <w:szCs w:val="21"/>
        </w:rPr>
        <w:t xml:space="preserve">　</w:t>
      </w:r>
      <w:r w:rsidRPr="00065456">
        <w:rPr>
          <w:rFonts w:ascii="HG丸ｺﾞｼｯｸM-PRO" w:eastAsia="HG丸ｺﾞｼｯｸM-PRO" w:hint="eastAsia"/>
          <w:color w:val="FFFFFF"/>
          <w:szCs w:val="21"/>
        </w:rPr>
        <w:t xml:space="preserve">　電池</w:t>
      </w:r>
      <w:r w:rsidR="00A27EF2" w:rsidRPr="00065456">
        <w:rPr>
          <w:rFonts w:ascii="HG丸ｺﾞｼｯｸM-PRO" w:eastAsia="HG丸ｺﾞｼｯｸM-PRO" w:hint="eastAsia"/>
          <w:color w:val="000000"/>
          <w:szCs w:val="21"/>
        </w:rPr>
        <w:t xml:space="preserve">　</w:t>
      </w:r>
      <w:r w:rsidRPr="00065456">
        <w:rPr>
          <w:rFonts w:ascii="HG丸ｺﾞｼｯｸM-PRO" w:eastAsia="HG丸ｺﾞｼｯｸM-PRO" w:hint="eastAsia"/>
          <w:color w:val="000000"/>
          <w:szCs w:val="21"/>
        </w:rPr>
        <w:t xml:space="preserve">　）という。</w:t>
      </w:r>
    </w:p>
    <w:p w:rsidR="00CA7EB9" w:rsidRPr="00065456" w:rsidRDefault="00CA7EB9" w:rsidP="00AE066C">
      <w:pPr>
        <w:rPr>
          <w:rFonts w:ascii="HG丸ｺﾞｼｯｸM-PRO" w:eastAsia="HG丸ｺﾞｼｯｸM-PRO"/>
          <w:color w:val="000000"/>
          <w:szCs w:val="21"/>
        </w:rPr>
      </w:pPr>
    </w:p>
    <w:p w:rsidR="00CA7EB9" w:rsidRPr="00065456" w:rsidRDefault="009B64C0" w:rsidP="00AE066C">
      <w:pPr>
        <w:rPr>
          <w:rFonts w:ascii="HG丸ｺﾞｼｯｸM-PRO" w:eastAsia="HG丸ｺﾞｼｯｸM-PRO"/>
          <w:color w:val="000000"/>
          <w:szCs w:val="21"/>
        </w:rPr>
      </w:pPr>
      <w:r w:rsidRPr="00065456">
        <w:rPr>
          <w:rFonts w:ascii="HG丸ｺﾞｼｯｸM-PRO" w:eastAsia="HG丸ｺﾞｼｯｸM-PRO" w:hint="eastAsia"/>
          <w:color w:val="000000"/>
          <w:szCs w:val="21"/>
        </w:rPr>
        <w:t xml:space="preserve">　　電流を発生させるには（　　</w:t>
      </w:r>
      <w:r w:rsidRPr="00065456">
        <w:rPr>
          <w:rFonts w:ascii="HG丸ｺﾞｼｯｸM-PRO" w:eastAsia="HG丸ｺﾞｼｯｸM-PRO" w:hint="eastAsia"/>
          <w:color w:val="FFFFFF"/>
          <w:szCs w:val="21"/>
        </w:rPr>
        <w:t xml:space="preserve">　違う種類の金属</w:t>
      </w:r>
      <w:r w:rsidRPr="00065456">
        <w:rPr>
          <w:rFonts w:ascii="HG丸ｺﾞｼｯｸM-PRO" w:eastAsia="HG丸ｺﾞｼｯｸM-PRO" w:hint="eastAsia"/>
          <w:color w:val="000000"/>
          <w:szCs w:val="21"/>
        </w:rPr>
        <w:t xml:space="preserve">　　　）と（　　　</w:t>
      </w:r>
      <w:r w:rsidRPr="00065456">
        <w:rPr>
          <w:rFonts w:ascii="HG丸ｺﾞｼｯｸM-PRO" w:eastAsia="HG丸ｺﾞｼｯｸM-PRO" w:hint="eastAsia"/>
          <w:color w:val="FFFFFF"/>
          <w:szCs w:val="21"/>
        </w:rPr>
        <w:t xml:space="preserve">電解質の水溶液　</w:t>
      </w:r>
      <w:r w:rsidRPr="00065456">
        <w:rPr>
          <w:rFonts w:ascii="HG丸ｺﾞｼｯｸM-PRO" w:eastAsia="HG丸ｺﾞｼｯｸM-PRO" w:hint="eastAsia"/>
          <w:color w:val="000000"/>
          <w:szCs w:val="21"/>
        </w:rPr>
        <w:t xml:space="preserve">　　）が必要である。</w:t>
      </w:r>
    </w:p>
    <w:p w:rsidR="00EF308D" w:rsidRPr="00EF308D" w:rsidRDefault="00633598" w:rsidP="00EF308D">
      <w:pPr>
        <w:ind w:firstLineChars="200" w:firstLine="720"/>
        <w:rPr>
          <w:rFonts w:ascii="HG丸ｺﾞｼｯｸM-PRO" w:eastAsia="HG丸ｺﾞｼｯｸM-PRO"/>
          <w:sz w:val="36"/>
          <w:szCs w:val="36"/>
          <w:u w:val="single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　　　　　　　　</w:t>
      </w:r>
    </w:p>
    <w:sectPr w:rsidR="00EF308D" w:rsidRPr="00EF308D" w:rsidSect="00C11768">
      <w:pgSz w:w="11906" w:h="16838" w:code="9"/>
      <w:pgMar w:top="567" w:right="567" w:bottom="794" w:left="680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56" w:rsidRDefault="00065456" w:rsidP="00314893">
      <w:r>
        <w:separator/>
      </w:r>
    </w:p>
  </w:endnote>
  <w:endnote w:type="continuationSeparator" w:id="0">
    <w:p w:rsidR="00065456" w:rsidRDefault="00065456" w:rsidP="0031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56" w:rsidRDefault="00065456" w:rsidP="00314893">
      <w:r>
        <w:separator/>
      </w:r>
    </w:p>
  </w:footnote>
  <w:footnote w:type="continuationSeparator" w:id="0">
    <w:p w:rsidR="00065456" w:rsidRDefault="00065456" w:rsidP="00314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B20"/>
    <w:rsid w:val="00012446"/>
    <w:rsid w:val="000145B3"/>
    <w:rsid w:val="00017281"/>
    <w:rsid w:val="00062716"/>
    <w:rsid w:val="00065456"/>
    <w:rsid w:val="0009392F"/>
    <w:rsid w:val="000A01FC"/>
    <w:rsid w:val="00120A21"/>
    <w:rsid w:val="00123AFC"/>
    <w:rsid w:val="001352E5"/>
    <w:rsid w:val="00150C21"/>
    <w:rsid w:val="00193EC4"/>
    <w:rsid w:val="00193F3A"/>
    <w:rsid w:val="001D1DF8"/>
    <w:rsid w:val="00205715"/>
    <w:rsid w:val="00233757"/>
    <w:rsid w:val="00243E5B"/>
    <w:rsid w:val="00274917"/>
    <w:rsid w:val="002A25DA"/>
    <w:rsid w:val="002C365C"/>
    <w:rsid w:val="002C4335"/>
    <w:rsid w:val="002E0B20"/>
    <w:rsid w:val="002F0DAB"/>
    <w:rsid w:val="00314893"/>
    <w:rsid w:val="00340551"/>
    <w:rsid w:val="003423D4"/>
    <w:rsid w:val="00342978"/>
    <w:rsid w:val="00352F29"/>
    <w:rsid w:val="00374C1D"/>
    <w:rsid w:val="003A2DFA"/>
    <w:rsid w:val="003A68C4"/>
    <w:rsid w:val="003E7E9E"/>
    <w:rsid w:val="004255A3"/>
    <w:rsid w:val="004502D5"/>
    <w:rsid w:val="00472FD4"/>
    <w:rsid w:val="004C5E43"/>
    <w:rsid w:val="004D1DDA"/>
    <w:rsid w:val="004D26E1"/>
    <w:rsid w:val="004D42AB"/>
    <w:rsid w:val="004F22E0"/>
    <w:rsid w:val="00507EAA"/>
    <w:rsid w:val="0054608A"/>
    <w:rsid w:val="005541AA"/>
    <w:rsid w:val="00556DAA"/>
    <w:rsid w:val="00570260"/>
    <w:rsid w:val="00575B51"/>
    <w:rsid w:val="00592EB0"/>
    <w:rsid w:val="005B0642"/>
    <w:rsid w:val="005B183D"/>
    <w:rsid w:val="005B37C1"/>
    <w:rsid w:val="005C4B2F"/>
    <w:rsid w:val="005E72E8"/>
    <w:rsid w:val="005E72EA"/>
    <w:rsid w:val="00633598"/>
    <w:rsid w:val="00642769"/>
    <w:rsid w:val="00655ABF"/>
    <w:rsid w:val="00685361"/>
    <w:rsid w:val="006977D4"/>
    <w:rsid w:val="006B4660"/>
    <w:rsid w:val="006B6835"/>
    <w:rsid w:val="006F1331"/>
    <w:rsid w:val="00703909"/>
    <w:rsid w:val="00731B5F"/>
    <w:rsid w:val="00766FE3"/>
    <w:rsid w:val="00774FFD"/>
    <w:rsid w:val="0078082A"/>
    <w:rsid w:val="0078706D"/>
    <w:rsid w:val="007B3A0C"/>
    <w:rsid w:val="007D646E"/>
    <w:rsid w:val="00814119"/>
    <w:rsid w:val="008321A9"/>
    <w:rsid w:val="008634ED"/>
    <w:rsid w:val="008A1CD0"/>
    <w:rsid w:val="008C2CF2"/>
    <w:rsid w:val="008D4E25"/>
    <w:rsid w:val="008E01A3"/>
    <w:rsid w:val="008E5D48"/>
    <w:rsid w:val="00900432"/>
    <w:rsid w:val="00921E14"/>
    <w:rsid w:val="009A0E5A"/>
    <w:rsid w:val="009A671C"/>
    <w:rsid w:val="009B3D5D"/>
    <w:rsid w:val="009B64C0"/>
    <w:rsid w:val="009D5919"/>
    <w:rsid w:val="009E187E"/>
    <w:rsid w:val="009E6EC5"/>
    <w:rsid w:val="00A033A7"/>
    <w:rsid w:val="00A112DC"/>
    <w:rsid w:val="00A27EF2"/>
    <w:rsid w:val="00A66A47"/>
    <w:rsid w:val="00AA3DC7"/>
    <w:rsid w:val="00AB6F38"/>
    <w:rsid w:val="00AC0074"/>
    <w:rsid w:val="00AC2849"/>
    <w:rsid w:val="00AE066C"/>
    <w:rsid w:val="00B36644"/>
    <w:rsid w:val="00B47139"/>
    <w:rsid w:val="00B6086F"/>
    <w:rsid w:val="00B73324"/>
    <w:rsid w:val="00B77043"/>
    <w:rsid w:val="00BD01AA"/>
    <w:rsid w:val="00BD6BEE"/>
    <w:rsid w:val="00BE135B"/>
    <w:rsid w:val="00C11768"/>
    <w:rsid w:val="00C11FBA"/>
    <w:rsid w:val="00C14D45"/>
    <w:rsid w:val="00C32425"/>
    <w:rsid w:val="00C40C16"/>
    <w:rsid w:val="00C4380E"/>
    <w:rsid w:val="00C76C43"/>
    <w:rsid w:val="00C9754C"/>
    <w:rsid w:val="00C97EAD"/>
    <w:rsid w:val="00CA3497"/>
    <w:rsid w:val="00CA7EB9"/>
    <w:rsid w:val="00CC7205"/>
    <w:rsid w:val="00CE034F"/>
    <w:rsid w:val="00D10E5A"/>
    <w:rsid w:val="00D30F2E"/>
    <w:rsid w:val="00D32BE9"/>
    <w:rsid w:val="00D8279B"/>
    <w:rsid w:val="00D85E4C"/>
    <w:rsid w:val="00DE41E7"/>
    <w:rsid w:val="00DF51F0"/>
    <w:rsid w:val="00E01DFA"/>
    <w:rsid w:val="00E209D4"/>
    <w:rsid w:val="00E21C34"/>
    <w:rsid w:val="00E4562F"/>
    <w:rsid w:val="00E86A2A"/>
    <w:rsid w:val="00E93E85"/>
    <w:rsid w:val="00E97C92"/>
    <w:rsid w:val="00EA0EB2"/>
    <w:rsid w:val="00EF308D"/>
    <w:rsid w:val="00F112ED"/>
    <w:rsid w:val="00F24A6D"/>
    <w:rsid w:val="00F44DFD"/>
    <w:rsid w:val="00F5534B"/>
    <w:rsid w:val="00F6283B"/>
    <w:rsid w:val="00F96F1E"/>
    <w:rsid w:val="00FB3C8D"/>
    <w:rsid w:val="00FD0384"/>
    <w:rsid w:val="00FD1242"/>
    <w:rsid w:val="00FE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48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14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4893"/>
    <w:rPr>
      <w:kern w:val="2"/>
      <w:sz w:val="21"/>
      <w:szCs w:val="24"/>
    </w:rPr>
  </w:style>
  <w:style w:type="character" w:styleId="a8">
    <w:name w:val="Hyperlink"/>
    <w:uiPriority w:val="99"/>
    <w:semiHidden/>
    <w:unhideWhenUsed/>
    <w:rsid w:val="005C4B2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C4B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4B2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5C4B2F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C4B2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5C4B2F"/>
    <w:rPr>
      <w:rFonts w:ascii="Arial" w:eastAsia="ＭＳ Ｐゴシック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9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1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17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9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9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6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6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織笠友彰</dc:creator>
  <cp:lastModifiedBy>oriori</cp:lastModifiedBy>
  <cp:revision>5</cp:revision>
  <cp:lastPrinted>2011-10-13T21:57:00Z</cp:lastPrinted>
  <dcterms:created xsi:type="dcterms:W3CDTF">2011-10-24T22:08:00Z</dcterms:created>
  <dcterms:modified xsi:type="dcterms:W3CDTF">2014-10-13T11:22:00Z</dcterms:modified>
</cp:coreProperties>
</file>